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7D7840">
        <w:rPr>
          <w:rFonts w:ascii="Times New Roman" w:hAnsi="Times New Roman"/>
          <w:noProof/>
          <w:sz w:val="22"/>
          <w:szCs w:val="20"/>
          <w:lang w:val="ru-RU"/>
        </w:rPr>
        <w:t>Калюжного Кирилла Викторовича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7D7840">
        <w:rPr>
          <w:rFonts w:ascii="Times New Roman" w:hAnsi="Times New Roman"/>
          <w:noProof/>
          <w:sz w:val="22"/>
          <w:szCs w:val="20"/>
          <w:lang w:val="ru-RU"/>
        </w:rPr>
        <w:t>03.03.1983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7D7840">
        <w:rPr>
          <w:rFonts w:ascii="Times New Roman" w:hAnsi="Times New Roman"/>
          <w:noProof/>
          <w:sz w:val="22"/>
          <w:szCs w:val="20"/>
          <w:lang w:val="ru-RU"/>
        </w:rPr>
        <w:t>гор. Владивосток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7D7840">
        <w:rPr>
          <w:rFonts w:ascii="Times New Roman" w:hAnsi="Times New Roman"/>
          <w:noProof/>
          <w:sz w:val="22"/>
          <w:szCs w:val="20"/>
          <w:lang w:val="ru-RU"/>
        </w:rPr>
        <w:t>063-465-027 53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7D7840">
        <w:rPr>
          <w:rFonts w:ascii="Times New Roman" w:hAnsi="Times New Roman"/>
          <w:noProof/>
          <w:sz w:val="22"/>
          <w:szCs w:val="20"/>
          <w:lang w:val="ru-RU"/>
        </w:rPr>
        <w:t>253811165895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7D7840">
        <w:rPr>
          <w:rFonts w:ascii="Times New Roman" w:hAnsi="Times New Roman"/>
          <w:noProof/>
          <w:sz w:val="22"/>
          <w:szCs w:val="20"/>
          <w:lang w:val="ru-RU"/>
        </w:rPr>
        <w:t>690039, Приморский край, г. Владивосток, ул. Кирова, дом 13, кв. 60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7D784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7D784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Приморского края от 21.08.2025 г. по делу № А51-12060/2025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22257" w:rsidP="00A249F4">
      <w:pPr>
        <w:ind w:firstLine="709"/>
        <w:jc w:val="both"/>
        <w:rPr>
          <w:sz w:val="24"/>
          <w:szCs w:val="24"/>
        </w:rPr>
      </w:pPr>
      <w:r w:rsidRPr="00422257">
        <w:rPr>
          <w:noProof/>
          <w:sz w:val="24"/>
          <w:szCs w:val="24"/>
        </w:rPr>
        <w:t>Калюжный Кирилл Викторович, номер счета – 40817810350207393133,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7D7840">
        <w:rPr>
          <w:rFonts w:ascii="Times New Roman" w:hAnsi="Times New Roman"/>
          <w:noProof/>
          <w:sz w:val="22"/>
          <w:szCs w:val="20"/>
          <w:lang w:val="ru-RU"/>
        </w:rPr>
        <w:t>Калюжного Кирилла Викторовича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7D784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7D7840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22257" w:rsidRPr="00422257">
        <w:rPr>
          <w:noProof/>
          <w:sz w:val="22"/>
          <w:szCs w:val="20"/>
        </w:rPr>
        <w:t>Калюжный Кирилл Викторович, номер счета – 40817810350207393133,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7D7840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BCF" w:rsidRDefault="003C3BCF">
      <w:r>
        <w:separator/>
      </w:r>
    </w:p>
  </w:endnote>
  <w:endnote w:type="continuationSeparator" w:id="0">
    <w:p w:rsidR="003C3BCF" w:rsidRDefault="003C3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422257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22257" w:rsidRPr="0042225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22257" w:rsidRPr="0042225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BCF" w:rsidRDefault="003C3BCF">
      <w:pPr>
        <w:pStyle w:val="GenStyleDefPar"/>
      </w:pPr>
      <w:r>
        <w:separator/>
      </w:r>
    </w:p>
  </w:footnote>
  <w:footnote w:type="continuationSeparator" w:id="0">
    <w:p w:rsidR="003C3BCF" w:rsidRDefault="003C3BC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3BCF"/>
    <w:rsid w:val="003C72CF"/>
    <w:rsid w:val="003C74E8"/>
    <w:rsid w:val="003D3484"/>
    <w:rsid w:val="003E53C8"/>
    <w:rsid w:val="003F0427"/>
    <w:rsid w:val="003F6498"/>
    <w:rsid w:val="0041648B"/>
    <w:rsid w:val="00417D02"/>
    <w:rsid w:val="00422257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D7840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C77A985E-5198-43F3-8122-87AF4C667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2026-01-27T05:09:00Z</dcterms:created>
  <dcterms:modified xsi:type="dcterms:W3CDTF">2026-01-27T05:09:00Z</dcterms:modified>
</cp:coreProperties>
</file>