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18048AE7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752E17" w:rsidRPr="00752E17">
        <w:rPr>
          <w:rFonts w:ascii="Times New Roman" w:eastAsia="Times New Roman" w:hAnsi="Times New Roman"/>
          <w:szCs w:val="20"/>
          <w:lang w:val="ru-RU"/>
        </w:rPr>
        <w:t>Рафиков</w:t>
      </w:r>
      <w:r w:rsidR="00752E17">
        <w:rPr>
          <w:rFonts w:ascii="Times New Roman" w:eastAsia="Times New Roman" w:hAnsi="Times New Roman"/>
          <w:szCs w:val="20"/>
          <w:lang w:val="ru-RU"/>
        </w:rPr>
        <w:t>а</w:t>
      </w:r>
      <w:proofErr w:type="spellEnd"/>
      <w:r w:rsidR="00752E17" w:rsidRPr="00752E17">
        <w:rPr>
          <w:rFonts w:ascii="Times New Roman" w:eastAsia="Times New Roman" w:hAnsi="Times New Roman"/>
          <w:szCs w:val="20"/>
          <w:lang w:val="ru-RU"/>
        </w:rPr>
        <w:t xml:space="preserve"> Ильдар</w:t>
      </w:r>
      <w:r w:rsidR="00752E17">
        <w:rPr>
          <w:rFonts w:ascii="Times New Roman" w:eastAsia="Times New Roman" w:hAnsi="Times New Roman"/>
          <w:szCs w:val="20"/>
          <w:lang w:val="ru-RU"/>
        </w:rPr>
        <w:t>а</w:t>
      </w:r>
      <w:r w:rsidR="00752E17" w:rsidRPr="00752E17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752E17" w:rsidRPr="00752E17">
        <w:rPr>
          <w:rFonts w:ascii="Times New Roman" w:eastAsia="Times New Roman" w:hAnsi="Times New Roman"/>
          <w:szCs w:val="20"/>
          <w:lang w:val="ru-RU"/>
        </w:rPr>
        <w:t>Иршатович</w:t>
      </w:r>
      <w:r w:rsidR="00752E17">
        <w:rPr>
          <w:rFonts w:ascii="Times New Roman" w:eastAsia="Times New Roman" w:hAnsi="Times New Roman"/>
          <w:szCs w:val="20"/>
          <w:lang w:val="ru-RU"/>
        </w:rPr>
        <w:t>а</w:t>
      </w:r>
      <w:proofErr w:type="spellEnd"/>
      <w:r w:rsidR="00752E17" w:rsidRPr="00752E17">
        <w:rPr>
          <w:rFonts w:ascii="Times New Roman" w:eastAsia="Times New Roman" w:hAnsi="Times New Roman"/>
          <w:szCs w:val="20"/>
          <w:lang w:val="ru-RU"/>
        </w:rPr>
        <w:t xml:space="preserve"> (20.09.1961 г.р., место рождения: гор. Магнитогорск Челябинской обл., адрес регистрации: Челябинская область, г. Магнитогорск, ул. Вокзальная, д. 84, кв. 40, СНИЛС 023-884-696 82, ИНН 744400704028)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752E17" w:rsidRPr="00752E17">
        <w:rPr>
          <w:rFonts w:ascii="Times New Roman" w:eastAsia="Times New Roman" w:hAnsi="Times New Roman"/>
          <w:szCs w:val="20"/>
          <w:lang w:val="ru-RU"/>
        </w:rPr>
        <w:t>Челябинской области от 24.12.2025 г. (решение опубликовано 25.12.2025 г.) по делу № А76-42773/2025</w:t>
      </w:r>
      <w:r w:rsidR="00752E1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</w:t>
      </w:r>
      <w:bookmarkStart w:id="0" w:name="_GoBack"/>
      <w:bookmarkEnd w:id="0"/>
      <w:r w:rsidRPr="0017129F">
        <w:rPr>
          <w:rFonts w:ascii="Times New Roman" w:hAnsi="Times New Roman"/>
          <w:szCs w:val="20"/>
          <w:lang w:val="ru-RU"/>
        </w:rPr>
        <w:t>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1B06BA09" w:rsidR="00676B81" w:rsidRPr="004A0EBA" w:rsidRDefault="00752E17" w:rsidP="00676B81">
      <w:pPr>
        <w:ind w:firstLine="708"/>
        <w:jc w:val="both"/>
        <w:rPr>
          <w:color w:val="000000"/>
        </w:rPr>
      </w:pPr>
      <w:bookmarkStart w:id="1" w:name="_Hlk185424540"/>
      <w:r w:rsidRPr="00752E17">
        <w:t xml:space="preserve">Рафиков Ильдар </w:t>
      </w:r>
      <w:proofErr w:type="spellStart"/>
      <w:r w:rsidRPr="00752E17">
        <w:t>Иршатович</w:t>
      </w:r>
      <w:proofErr w:type="spellEnd"/>
      <w:r w:rsidR="00676B81" w:rsidRPr="008F3589">
        <w:t xml:space="preserve">, номер счета – </w:t>
      </w:r>
      <w:r w:rsidRPr="00752E17">
        <w:t>40817810050222627919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3F479" w14:textId="77777777" w:rsidR="00BC1506" w:rsidRDefault="00BC1506">
      <w:r>
        <w:separator/>
      </w:r>
    </w:p>
  </w:endnote>
  <w:endnote w:type="continuationSeparator" w:id="0">
    <w:p w14:paraId="0F3FDB25" w14:textId="77777777" w:rsidR="00BC1506" w:rsidRDefault="00BC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A902" w14:textId="77777777" w:rsidR="00BC1506" w:rsidRDefault="00BC1506">
      <w:pPr>
        <w:pStyle w:val="GenStyleDefPar"/>
      </w:pPr>
      <w:r>
        <w:separator/>
      </w:r>
    </w:p>
  </w:footnote>
  <w:footnote w:type="continuationSeparator" w:id="0">
    <w:p w14:paraId="44096579" w14:textId="77777777" w:rsidR="00BC1506" w:rsidRDefault="00BC150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52E1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C1506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39</cp:revision>
  <dcterms:created xsi:type="dcterms:W3CDTF">2022-02-22T16:37:00Z</dcterms:created>
  <dcterms:modified xsi:type="dcterms:W3CDTF">2026-03-30T17:24:00Z</dcterms:modified>
</cp:coreProperties>
</file>